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D2" w:rsidRDefault="008C6AD2">
      <w:pPr>
        <w:rPr>
          <w:rFonts w:cs="Times New Roman"/>
          <w:lang w:val="en-US"/>
        </w:rPr>
      </w:pPr>
      <w:bookmarkStart w:id="0" w:name="_Toc510712910"/>
      <w:bookmarkStart w:id="1" w:name="_Toc514163989"/>
      <w:bookmarkStart w:id="2" w:name="_Toc514164012"/>
      <w:bookmarkStart w:id="3" w:name="_Toc514164035"/>
      <w:bookmarkStart w:id="4" w:name="_Toc514338735"/>
      <w:r>
        <w:rPr>
          <w:rFonts w:cs="Times New Roman"/>
          <w:lang w:val="en-US"/>
        </w:rPr>
        <w:t xml:space="preserve">SUPPLEMENTARY MATERIAL I. Identification of flights plotted on Figure 2. </w:t>
      </w:r>
    </w:p>
    <w:tbl>
      <w:tblPr>
        <w:tblW w:w="8665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1274"/>
        <w:gridCol w:w="2447"/>
        <w:gridCol w:w="2954"/>
        <w:gridCol w:w="1747"/>
        <w:gridCol w:w="1101"/>
      </w:tblGrid>
      <w:tr w:rsidR="008C6AD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b/>
                <w:bCs/>
                <w:color w:val="000000"/>
                <w:lang w:val="en-US" w:eastAsia="pt-BR"/>
              </w:rPr>
            </w:pPr>
            <w:r>
              <w:rPr>
                <w:rFonts w:cs="Times New Roman"/>
                <w:b/>
                <w:bCs/>
                <w:color w:val="000000"/>
                <w:lang w:val="en-US" w:eastAsia="pt-BR"/>
              </w:rPr>
              <w:t>Flight 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b/>
                <w:bCs/>
                <w:color w:val="000000"/>
                <w:lang w:val="en-US" w:eastAsia="pt-BR"/>
              </w:rPr>
            </w:pPr>
            <w:r>
              <w:rPr>
                <w:rFonts w:cs="Times New Roman"/>
                <w:b/>
                <w:bCs/>
                <w:color w:val="000000"/>
                <w:lang w:val="en-US" w:eastAsia="pt-BR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b/>
                <w:bCs/>
                <w:color w:val="000000"/>
                <w:lang w:val="en-US" w:eastAsia="pt-BR"/>
              </w:rPr>
            </w:pPr>
            <w:r>
              <w:rPr>
                <w:rFonts w:cs="Times New Roman"/>
                <w:b/>
                <w:bCs/>
                <w:color w:val="000000"/>
                <w:lang w:val="en-US" w:eastAsia="pt-BR"/>
              </w:rPr>
              <w:t>Destination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b/>
                <w:bCs/>
                <w:color w:val="000000"/>
                <w:lang w:val="en-US" w:eastAsia="pt-BR"/>
              </w:rPr>
            </w:pPr>
            <w:r>
              <w:rPr>
                <w:rFonts w:cs="Times New Roman"/>
                <w:b/>
                <w:bCs/>
                <w:color w:val="000000"/>
                <w:lang w:val="en-US" w:eastAsia="pt-BR"/>
              </w:rPr>
              <w:t>Departure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b/>
                <w:bCs/>
                <w:color w:val="000000"/>
                <w:lang w:val="en-US" w:eastAsia="pt-BR"/>
              </w:rPr>
            </w:pPr>
            <w:r>
              <w:rPr>
                <w:rFonts w:cs="Times New Roman"/>
                <w:b/>
                <w:bCs/>
                <w:color w:val="000000"/>
                <w:lang w:val="en-US" w:eastAsia="pt-BR"/>
              </w:rPr>
              <w:t>Time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09:25AM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09:52AM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Teresina (SBTE)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09:53AM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10:09AM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GLO1726</w:t>
            </w:r>
            <w:bookmarkStart w:id="5" w:name="_GoBack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Manaus (SBEG)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10:13AM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06:43PM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06:50PM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09:20AM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09:25AM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09:45AM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Cuiabá (SBCY)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10:36AM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Campo Grande (SBCG)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04:00AM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Campo Grande (SBCG)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06:05AM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TAM9053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Campo Grande (SBCG)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09:44AM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06:04PM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Uberlândia (SBUL)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06:10PM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Ipatinga (SBIP)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06:17PM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06:44PM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Vitória (SBVT)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06:45PM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07:09PM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07:23PM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07:38PM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07:41AM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Foz do Iguaçu (SBFI)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08:00AM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Goiânia (SBGO)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08:07AM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Joinville (SBJV)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08:17AM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Uberlândia (SBUL)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08:20AM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08:35AM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13/06/2019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02:50PM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Cuiabá (SBCY)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13/06/2019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04:09AM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AZU6491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05:50AM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AZU2934B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09:01AM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Londrina (SBLO)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09:11AM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09:21AM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Maringá (SBMG)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09:40AM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10:33AM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AZU6956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10:59AM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11:38AM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02:29PM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Foz do Iguaçu (SBFI)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02:35PM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Curitiba (SBCT)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09:16PM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Florianópolis (SBFL)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07:42AM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Fortaleza (SBFZ)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03:30AM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Fortaleza (SBFZ)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Manaus (SBEG)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08:31AM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Fortaleza (SBFZ)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08:46AM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AZU6960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Fortaleza (SBFZ)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Teresina (SBTE)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08:54AM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TAM4569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Fortaleza (SBFZ)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Natal (SBSG)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11:37AM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Fortaleza (SBFZ)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11:40AM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Fortaleza (SBFZ)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12:00AM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Fortaleza (SBFZ)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12:28AM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Fortaleza (SBFZ)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01:34PM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Fortaleza (SBFZ)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05:25PM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Foz do Iguaçu (SBFI)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04:35PM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07:41AM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Aracaju (SBAR)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08:26AM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Natal (SBSG)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08:29AM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João Pessoa (SBJP)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13/06/2019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10:33AM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Florianópolis (SBFL)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12:36AM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Fortaleza (SBFZ)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12:38AM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Maceio (SBMO)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12:39AM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Vitória (SBVT)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13/06/2019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12:54AM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Foz do Iguaçu (SBFI)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01:19PM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Goiânia (GYN)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06:23PM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Goiânia (SBGO)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04:28PM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LAN3142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Goiânia (SBGO)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07:21AM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Florianópolis (SBFL)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07:46AM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07:56AM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TAM4614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São Luiz (SBSL)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08:04AM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TAM4684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Vitória (SBVT)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08:29AM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Ilhéus (SBIL)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02:00PM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Jericoacoara (SBJE)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13/06/2019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04:34PM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Maceio (SBMO)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07:06PM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LAN3751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Manaus (SBEG)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02:26AM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Manaus (SBEG)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04:08PM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Maringá (SBMG)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07:46PM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LAN3167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Natal (SBSG)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02:08AM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06:12AM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Florianópolis (SBFL)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02:53PM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AZU9154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Chapecó (SBCH)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02:54PM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03:11PM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03:25PM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04:03PM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04:12PM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06:32PM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Petrolina (SBPL)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04:37PM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AZU9142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Campina Grande (SBKG)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05:35PM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05:41PM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06:05PM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Aracaju (AJU)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06:06:PM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06:20PM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Natal (SBSG)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07:28PM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11:16AM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01:50PM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02:19PM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02:54PM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03:24PM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Vitória (SBQV)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03:34PM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04:52PM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TAM4515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06:07PM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Santa Maria (SBSM)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03:21PM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TAM3022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Brasília (SBBR)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10/06/2019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05:56AM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Vitória (SBVT)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09:26AM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Goiânia (SBGO)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09:46AM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Ribeirão Preto (SBRP)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09:53AM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Campos (SBCP)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11:18AM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Navegantes (SBNF)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01:52PM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AZU5336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eastAsia="pt-BR"/>
              </w:rPr>
            </w:pPr>
            <w:r>
              <w:rPr>
                <w:rFonts w:cs="Times New Roman"/>
                <w:lang w:eastAsia="pt-BR"/>
              </w:rPr>
              <w:t>São José dos Campos (SBSJ)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04:58PM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Santos Dumont (SBRJ)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07:26PM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São Luiz (SBSL)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Recife (SBRF)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03:26PM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GLO9810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Congonhas (SBSP)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05:53AM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AZU9641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Guarulhos (SBGR)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11/06/2019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11:40AM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Confins (SBCF)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04:02PM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AZU2444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Porto Alegre (SBPA)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06:32PM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AZU4260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Viracopos (SBKP)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Galeão (SBGL)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07:44PM</w:t>
            </w:r>
          </w:p>
        </w:tc>
      </w:tr>
      <w:tr w:rsidR="008C6AD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GLO1882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Vitória (SBVT)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Salvador (SBSV)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lang w:val="en-US" w:eastAsia="pt-BR"/>
              </w:rPr>
            </w:pPr>
            <w:r>
              <w:rPr>
                <w:rFonts w:cs="Times New Roman"/>
                <w:lang w:val="en-US" w:eastAsia="pt-BR"/>
              </w:rPr>
              <w:t>12/06/2019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6AD2" w:rsidRDefault="008C6AD2">
            <w:pPr>
              <w:spacing w:line="360" w:lineRule="auto"/>
              <w:jc w:val="left"/>
              <w:rPr>
                <w:rFonts w:cs="Times New Roman"/>
                <w:color w:val="000000"/>
                <w:lang w:val="en-US" w:eastAsia="pt-BR"/>
              </w:rPr>
            </w:pPr>
            <w:r>
              <w:rPr>
                <w:rFonts w:cs="Times New Roman"/>
                <w:color w:val="000000"/>
                <w:lang w:val="en-US" w:eastAsia="pt-BR"/>
              </w:rPr>
              <w:t>12:30AM</w:t>
            </w:r>
          </w:p>
        </w:tc>
      </w:tr>
    </w:tbl>
    <w:p w:rsidR="008C6AD2" w:rsidRDefault="008C6AD2">
      <w:pPr>
        <w:rPr>
          <w:rFonts w:ascii="Calibri" w:hAnsi="Calibri" w:cs="Calibri"/>
          <w:sz w:val="22"/>
          <w:szCs w:val="22"/>
        </w:rPr>
      </w:pPr>
    </w:p>
    <w:p w:rsidR="008C6AD2" w:rsidRDefault="008C6AD2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EN.REFLIST </w:instrText>
      </w:r>
      <w:r>
        <w:rPr>
          <w:rFonts w:cs="Times New Roman"/>
        </w:rPr>
        <w:fldChar w:fldCharType="end"/>
      </w:r>
      <w:bookmarkEnd w:id="0"/>
      <w:bookmarkEnd w:id="1"/>
      <w:bookmarkEnd w:id="2"/>
      <w:bookmarkEnd w:id="3"/>
      <w:bookmarkEnd w:id="4"/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EN.REFLIST </w:instrText>
      </w:r>
      <w:r>
        <w:rPr>
          <w:rFonts w:cs="Times New Roman"/>
        </w:rPr>
        <w:fldChar w:fldCharType="end"/>
      </w:r>
    </w:p>
    <w:sectPr w:rsidR="008C6AD2" w:rsidSect="008C6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AD2" w:rsidRDefault="008C6AD2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C6AD2" w:rsidRDefault="008C6AD2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AD2" w:rsidRDefault="008C6AD2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C6AD2" w:rsidRDefault="008C6AD2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6103"/>
    <w:multiLevelType w:val="multilevel"/>
    <w:tmpl w:val="E01E619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>
    <w:nsid w:val="03254905"/>
    <w:multiLevelType w:val="multilevel"/>
    <w:tmpl w:val="55F63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2">
    <w:nsid w:val="034F0D0B"/>
    <w:multiLevelType w:val="multilevel"/>
    <w:tmpl w:val="3B4C39FA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">
    <w:nsid w:val="049B5CEE"/>
    <w:multiLevelType w:val="hybridMultilevel"/>
    <w:tmpl w:val="95349220"/>
    <w:lvl w:ilvl="0" w:tplc="25A69A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5425A90"/>
    <w:multiLevelType w:val="hybridMultilevel"/>
    <w:tmpl w:val="B53E856C"/>
    <w:lvl w:ilvl="0" w:tplc="03401ACE">
      <w:start w:val="200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55B23CA"/>
    <w:multiLevelType w:val="hybridMultilevel"/>
    <w:tmpl w:val="B42C9612"/>
    <w:lvl w:ilvl="0" w:tplc="3878A5D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09913FFB"/>
    <w:multiLevelType w:val="hybridMultilevel"/>
    <w:tmpl w:val="F96A06C2"/>
    <w:lvl w:ilvl="0" w:tplc="582AA748">
      <w:start w:val="1"/>
      <w:numFmt w:val="upperLetter"/>
      <w:lvlText w:val="(%1)"/>
      <w:lvlJc w:val="left"/>
      <w:pPr>
        <w:ind w:left="674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90878D9"/>
    <w:multiLevelType w:val="multilevel"/>
    <w:tmpl w:val="F15E648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8">
    <w:nsid w:val="19CC5CEF"/>
    <w:multiLevelType w:val="multilevel"/>
    <w:tmpl w:val="55F63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9">
    <w:nsid w:val="1BD876BE"/>
    <w:multiLevelType w:val="multilevel"/>
    <w:tmpl w:val="5426CD00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0">
    <w:nsid w:val="1D4812DF"/>
    <w:multiLevelType w:val="hybridMultilevel"/>
    <w:tmpl w:val="36F245EC"/>
    <w:lvl w:ilvl="0" w:tplc="D9067DB6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1D870699"/>
    <w:multiLevelType w:val="hybridMultilevel"/>
    <w:tmpl w:val="103044B8"/>
    <w:lvl w:ilvl="0" w:tplc="67580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27177"/>
    <w:multiLevelType w:val="hybridMultilevel"/>
    <w:tmpl w:val="0DFE4048"/>
    <w:lvl w:ilvl="0" w:tplc="5C466F9C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28021717"/>
    <w:multiLevelType w:val="hybridMultilevel"/>
    <w:tmpl w:val="B19410C6"/>
    <w:lvl w:ilvl="0" w:tplc="FE5EE0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5A52FA"/>
    <w:multiLevelType w:val="hybridMultilevel"/>
    <w:tmpl w:val="270C6B32"/>
    <w:lvl w:ilvl="0" w:tplc="7C80A17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D4A26EB"/>
    <w:multiLevelType w:val="multilevel"/>
    <w:tmpl w:val="6D023F6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</w:rPr>
    </w:lvl>
  </w:abstractNum>
  <w:abstractNum w:abstractNumId="16">
    <w:nsid w:val="32466F93"/>
    <w:multiLevelType w:val="hybridMultilevel"/>
    <w:tmpl w:val="F998D814"/>
    <w:lvl w:ilvl="0" w:tplc="08503CC4">
      <w:start w:val="1"/>
      <w:numFmt w:val="decimal"/>
      <w:lvlText w:val="%1-"/>
      <w:lvlJc w:val="left"/>
      <w:pPr>
        <w:ind w:left="720" w:hanging="360"/>
      </w:pPr>
      <w:rPr>
        <w:rFonts w:ascii="inherit" w:hAnsi="inherit" w:cs="inherit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34C23B95"/>
    <w:multiLevelType w:val="hybridMultilevel"/>
    <w:tmpl w:val="F644281E"/>
    <w:lvl w:ilvl="0" w:tplc="D258125E">
      <w:start w:val="1"/>
      <w:numFmt w:val="upperLetter"/>
      <w:lvlText w:val="(%1)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DE122FE"/>
    <w:multiLevelType w:val="hybridMultilevel"/>
    <w:tmpl w:val="00D68152"/>
    <w:lvl w:ilvl="0" w:tplc="E536EA52">
      <w:start w:val="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04F609F"/>
    <w:multiLevelType w:val="hybridMultilevel"/>
    <w:tmpl w:val="B7CA55F4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7317492"/>
    <w:multiLevelType w:val="hybridMultilevel"/>
    <w:tmpl w:val="BD60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4772219A"/>
    <w:multiLevelType w:val="hybridMultilevel"/>
    <w:tmpl w:val="25547006"/>
    <w:lvl w:ilvl="0" w:tplc="6584D54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47D03CB6"/>
    <w:multiLevelType w:val="hybridMultilevel"/>
    <w:tmpl w:val="D5AE260A"/>
    <w:lvl w:ilvl="0" w:tplc="CC38F3F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3AE7865"/>
    <w:multiLevelType w:val="hybridMultilevel"/>
    <w:tmpl w:val="FB381AF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55E04282"/>
    <w:multiLevelType w:val="hybridMultilevel"/>
    <w:tmpl w:val="8F3A2C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9D20A86"/>
    <w:multiLevelType w:val="hybridMultilevel"/>
    <w:tmpl w:val="5D9EF238"/>
    <w:lvl w:ilvl="0" w:tplc="82AEB3BA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6">
    <w:nsid w:val="5DDD2774"/>
    <w:multiLevelType w:val="hybridMultilevel"/>
    <w:tmpl w:val="A5F89DC4"/>
    <w:lvl w:ilvl="0" w:tplc="E774D890">
      <w:start w:val="1"/>
      <w:numFmt w:val="decimal"/>
      <w:lvlText w:val="%1-"/>
      <w:lvlJc w:val="left"/>
      <w:pPr>
        <w:ind w:left="720" w:hanging="360"/>
      </w:pPr>
      <w:rPr>
        <w:rFonts w:ascii="inherit" w:hAnsi="inherit" w:cs="inherit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629549D9"/>
    <w:multiLevelType w:val="hybridMultilevel"/>
    <w:tmpl w:val="E97E45E6"/>
    <w:lvl w:ilvl="0" w:tplc="8842A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6133081"/>
    <w:multiLevelType w:val="hybridMultilevel"/>
    <w:tmpl w:val="0D54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AB144BC"/>
    <w:multiLevelType w:val="hybridMultilevel"/>
    <w:tmpl w:val="409AE7A0"/>
    <w:lvl w:ilvl="0" w:tplc="5A4EC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0">
    <w:nsid w:val="6DA771F8"/>
    <w:multiLevelType w:val="hybridMultilevel"/>
    <w:tmpl w:val="9D74D7C2"/>
    <w:lvl w:ilvl="0" w:tplc="49C81436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31">
    <w:nsid w:val="70042B2F"/>
    <w:multiLevelType w:val="multilevel"/>
    <w:tmpl w:val="E376C15C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="Times New Roman" w:hint="default"/>
      </w:rPr>
    </w:lvl>
  </w:abstractNum>
  <w:abstractNum w:abstractNumId="32">
    <w:nsid w:val="745E03A3"/>
    <w:multiLevelType w:val="hybridMultilevel"/>
    <w:tmpl w:val="4F3ADBC6"/>
    <w:lvl w:ilvl="0" w:tplc="DF1E1DE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A87ADDA2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493012E4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23049524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4E4709E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F866083A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FC68D5B0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7ED072F6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BE6A925E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num w:numId="1">
    <w:abstractNumId w:val="3"/>
  </w:num>
  <w:num w:numId="2">
    <w:abstractNumId w:val="27"/>
  </w:num>
  <w:num w:numId="3">
    <w:abstractNumId w:val="4"/>
  </w:num>
  <w:num w:numId="4">
    <w:abstractNumId w:val="5"/>
  </w:num>
  <w:num w:numId="5">
    <w:abstractNumId w:val="25"/>
  </w:num>
  <w:num w:numId="6">
    <w:abstractNumId w:val="12"/>
  </w:num>
  <w:num w:numId="7">
    <w:abstractNumId w:val="10"/>
  </w:num>
  <w:num w:numId="8">
    <w:abstractNumId w:val="17"/>
  </w:num>
  <w:num w:numId="9">
    <w:abstractNumId w:val="30"/>
  </w:num>
  <w:num w:numId="10">
    <w:abstractNumId w:val="14"/>
  </w:num>
  <w:num w:numId="11">
    <w:abstractNumId w:val="19"/>
  </w:num>
  <w:num w:numId="12">
    <w:abstractNumId w:val="6"/>
  </w:num>
  <w:num w:numId="13">
    <w:abstractNumId w:val="13"/>
  </w:num>
  <w:num w:numId="14">
    <w:abstractNumId w:val="20"/>
  </w:num>
  <w:num w:numId="15">
    <w:abstractNumId w:val="8"/>
  </w:num>
  <w:num w:numId="16">
    <w:abstractNumId w:val="0"/>
  </w:num>
  <w:num w:numId="17">
    <w:abstractNumId w:val="1"/>
  </w:num>
  <w:num w:numId="18">
    <w:abstractNumId w:val="2"/>
  </w:num>
  <w:num w:numId="19">
    <w:abstractNumId w:val="31"/>
  </w:num>
  <w:num w:numId="20">
    <w:abstractNumId w:val="32"/>
  </w:num>
  <w:num w:numId="21">
    <w:abstractNumId w:val="7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5"/>
  </w:num>
  <w:num w:numId="25">
    <w:abstractNumId w:val="9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1"/>
  </w:num>
  <w:num w:numId="29">
    <w:abstractNumId w:val="29"/>
  </w:num>
  <w:num w:numId="30">
    <w:abstractNumId w:val="22"/>
  </w:num>
  <w:num w:numId="31">
    <w:abstractNumId w:val="28"/>
  </w:num>
  <w:num w:numId="32">
    <w:abstractNumId w:val="24"/>
  </w:num>
  <w:num w:numId="33">
    <w:abstractNumId w:val="26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pringer- Persp Ecol and Conserv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8C6AD2"/>
    <w:rsid w:val="008C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pPr>
      <w:spacing w:line="480" w:lineRule="auto"/>
      <w:jc w:val="both"/>
    </w:pPr>
    <w:rPr>
      <w:rFonts w:ascii="Times New Roman" w:hAnsi="Times New Roman"/>
      <w:sz w:val="24"/>
      <w:szCs w:val="24"/>
      <w:lang w:val="pt-BR" w:eastAsia="en-US"/>
    </w:rPr>
  </w:style>
  <w:style w:type="paragraph" w:styleId="Heading1">
    <w:name w:val="heading 1"/>
    <w:aliases w:val="Capitulo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b/>
      <w:bCs/>
    </w:rPr>
  </w:style>
  <w:style w:type="paragraph" w:styleId="Heading2">
    <w:name w:val="heading 2"/>
    <w:aliases w:val="Seções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color w:val="000000"/>
    </w:rPr>
  </w:style>
  <w:style w:type="paragraph" w:styleId="Heading3">
    <w:name w:val="heading 3"/>
    <w:aliases w:val="Sub-seções"/>
    <w:basedOn w:val="Normal"/>
    <w:next w:val="Normal"/>
    <w:link w:val="Heading3Char"/>
    <w:uiPriority w:val="99"/>
    <w:qFormat/>
    <w:pPr>
      <w:keepNext/>
      <w:keepLines/>
      <w:spacing w:before="40"/>
      <w:outlineLvl w:val="2"/>
    </w:pPr>
    <w:rPr>
      <w:i/>
      <w:iCs/>
    </w:rPr>
  </w:style>
  <w:style w:type="paragraph" w:styleId="Heading4">
    <w:name w:val="heading 4"/>
    <w:aliases w:val="Anexos"/>
    <w:basedOn w:val="Normal"/>
    <w:next w:val="Normal"/>
    <w:link w:val="Heading4Char"/>
    <w:uiPriority w:val="99"/>
    <w:qFormat/>
    <w:pPr>
      <w:keepNext/>
      <w:keepLines/>
      <w:spacing w:before="40" w:line="360" w:lineRule="auto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40"/>
      <w:outlineLvl w:val="4"/>
    </w:pPr>
    <w:rPr>
      <w:rFonts w:ascii="Calibri Light" w:hAnsi="Calibri Light" w:cs="Calibri Light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pitulo Char"/>
    <w:basedOn w:val="DefaultParagraphFont"/>
    <w:link w:val="Heading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aliases w:val="Seções Char"/>
    <w:basedOn w:val="DefaultParagraphFont"/>
    <w:link w:val="Heading2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Heading3Char">
    <w:name w:val="Heading 3 Char"/>
    <w:aliases w:val="Sub-seções Char"/>
    <w:basedOn w:val="DefaultParagraphFont"/>
    <w:link w:val="Heading3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4Char">
    <w:name w:val="Heading 4 Char"/>
    <w:aliases w:val="Anexos Char"/>
    <w:basedOn w:val="DefaultParagraphFont"/>
    <w:link w:val="Heading4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 Light" w:hAnsi="Calibri Light" w:cs="Calibri Light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pPr>
      <w:spacing w:after="160" w:line="240" w:lineRule="auto"/>
      <w:jc w:val="left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uiPriority w:val="99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1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C6AD2"/>
    <w:rPr>
      <w:rFonts w:ascii="Times New Roman" w:hAnsi="Times New Roman" w:cs="Times New Roman"/>
      <w:sz w:val="0"/>
      <w:szCs w:val="0"/>
      <w:lang w:val="pt-BR" w:eastAsia="en-US"/>
    </w:rPr>
  </w:style>
  <w:style w:type="paragraph" w:styleId="TOCHeading">
    <w:name w:val="TOC Heading"/>
    <w:basedOn w:val="Heading1"/>
    <w:next w:val="Normal"/>
    <w:uiPriority w:val="99"/>
    <w:qFormat/>
    <w:pPr>
      <w:spacing w:line="259" w:lineRule="auto"/>
      <w:jc w:val="left"/>
      <w:outlineLvl w:val="9"/>
    </w:pPr>
    <w:rPr>
      <w:rFonts w:ascii="Calibri Light" w:hAnsi="Calibri Light" w:cs="Calibri Light"/>
      <w:b w:val="0"/>
      <w:bCs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99"/>
    <w:pPr>
      <w:tabs>
        <w:tab w:val="right" w:leader="dot" w:pos="9016"/>
      </w:tabs>
      <w:spacing w:after="100" w:line="259" w:lineRule="auto"/>
      <w:ind w:left="220"/>
    </w:pPr>
    <w:rPr>
      <w:b/>
      <w:bCs/>
      <w:noProof/>
      <w:lang w:val="en-US"/>
    </w:rPr>
  </w:style>
  <w:style w:type="paragraph" w:styleId="TOC1">
    <w:name w:val="toc 1"/>
    <w:basedOn w:val="Normal"/>
    <w:next w:val="Normal"/>
    <w:autoRedefine/>
    <w:uiPriority w:val="99"/>
    <w:pPr>
      <w:tabs>
        <w:tab w:val="right" w:leader="dot" w:pos="9016"/>
      </w:tabs>
      <w:spacing w:after="100" w:line="259" w:lineRule="auto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spacing w:after="100" w:line="259" w:lineRule="auto"/>
      <w:ind w:left="440"/>
      <w:jc w:val="left"/>
    </w:pPr>
    <w:rPr>
      <w:rFonts w:ascii="Calibr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auto"/>
      <w:u w:val="single"/>
    </w:rPr>
  </w:style>
  <w:style w:type="paragraph" w:styleId="NoSpacing">
    <w:name w:val="No Spacing"/>
    <w:aliases w:val="Tabela"/>
    <w:uiPriority w:val="99"/>
    <w:qFormat/>
    <w:pPr>
      <w:jc w:val="both"/>
    </w:pPr>
    <w:rPr>
      <w:rFonts w:ascii="Times New Roman" w:hAnsi="Times New Roman"/>
      <w:sz w:val="24"/>
      <w:szCs w:val="24"/>
      <w:lang w:val="pt-BR" w:eastAsia="en-US"/>
    </w:rPr>
  </w:style>
  <w:style w:type="paragraph" w:customStyle="1" w:styleId="EndNoteBibliographyTitle">
    <w:name w:val="EndNote Bibliography Title"/>
    <w:basedOn w:val="Normal"/>
    <w:uiPriority w:val="99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uiPriority w:val="99"/>
    <w:rPr>
      <w:rFonts w:ascii="Times New Roman" w:hAnsi="Times New Roman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uiPriority w:val="99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uiPriority w:val="99"/>
    <w:rPr>
      <w:rFonts w:ascii="Times New Roman" w:hAnsi="Times New Roman" w:cs="Times New Roman"/>
      <w:noProof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  <w:jc w:val="left"/>
    </w:pPr>
    <w:rPr>
      <w:lang w:val="en-US"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8C6AD2"/>
    <w:rPr>
      <w:b/>
      <w:bCs/>
      <w:lang w:val="pt-BR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customStyle="1" w:styleId="Corpodotexto">
    <w:name w:val="Corpo do texto"/>
    <w:basedOn w:val="Normal"/>
    <w:uiPriority w:val="99"/>
    <w:pPr>
      <w:spacing w:before="120" w:line="360" w:lineRule="auto"/>
      <w:ind w:firstLine="709"/>
      <w:outlineLvl w:val="0"/>
    </w:pPr>
    <w:rPr>
      <w:lang w:eastAsia="pt-BR"/>
    </w:rPr>
  </w:style>
  <w:style w:type="paragraph" w:styleId="ListParagraph">
    <w:name w:val="List Paragraph"/>
    <w:basedOn w:val="Normal"/>
    <w:uiPriority w:val="99"/>
    <w:qFormat/>
    <w:pPr>
      <w:spacing w:after="160" w:line="259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tabelas2">
    <w:name w:val="tabelas2"/>
    <w:basedOn w:val="Normal"/>
    <w:next w:val="Normal"/>
    <w:uiPriority w:val="99"/>
    <w:pPr>
      <w:spacing w:after="60" w:line="240" w:lineRule="auto"/>
    </w:pPr>
    <w:rPr>
      <w:lang w:eastAsia="pt-BR"/>
    </w:rPr>
  </w:style>
  <w:style w:type="paragraph" w:customStyle="1" w:styleId="referencia">
    <w:name w:val="referencia"/>
    <w:basedOn w:val="Normal"/>
    <w:uiPriority w:val="99"/>
    <w:pPr>
      <w:spacing w:before="80" w:after="120" w:line="240" w:lineRule="auto"/>
      <w:ind w:left="454" w:hanging="454"/>
    </w:pPr>
    <w:rPr>
      <w:sz w:val="22"/>
      <w:szCs w:val="22"/>
      <w:lang w:eastAsia="pt-BR"/>
    </w:rPr>
  </w:style>
  <w:style w:type="character" w:styleId="HTMLCite">
    <w:name w:val="HTML Cite"/>
    <w:basedOn w:val="DefaultParagraphFont"/>
    <w:uiPriority w:val="99"/>
    <w:rPr>
      <w:rFonts w:cstheme="minorBidi"/>
      <w:i/>
      <w:iCs/>
    </w:rPr>
  </w:style>
  <w:style w:type="paragraph" w:styleId="Caption">
    <w:name w:val="caption"/>
    <w:aliases w:val="Figura"/>
    <w:basedOn w:val="Normal"/>
    <w:next w:val="Normal"/>
    <w:uiPriority w:val="99"/>
    <w:qFormat/>
    <w:pPr>
      <w:spacing w:line="240" w:lineRule="auto"/>
    </w:pPr>
  </w:style>
  <w:style w:type="paragraph" w:customStyle="1" w:styleId="EndNoteCategoryHeading">
    <w:name w:val="EndNote Category Heading"/>
    <w:basedOn w:val="Normal"/>
    <w:uiPriority w:val="99"/>
    <w:pPr>
      <w:spacing w:before="120" w:after="120" w:line="259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EndNoteCategoryHeadingChar">
    <w:name w:val="EndNote Category Heading Char"/>
    <w:basedOn w:val="DefaultParagraphFont"/>
    <w:uiPriority w:val="99"/>
    <w:rPr>
      <w:rFonts w:ascii="Times New Roman" w:hAnsi="Times New Roman" w:cs="Times New Roman"/>
    </w:rPr>
  </w:style>
  <w:style w:type="paragraph" w:customStyle="1" w:styleId="EndNoteCategoryTitle">
    <w:name w:val="EndNote Category Title"/>
    <w:basedOn w:val="Normal"/>
    <w:uiPriority w:val="99"/>
    <w:pPr>
      <w:spacing w:before="120" w:after="120" w:line="259" w:lineRule="auto"/>
      <w:jc w:val="center"/>
    </w:pPr>
    <w:rPr>
      <w:rFonts w:ascii="Calibri" w:hAnsi="Calibri" w:cs="Calibri"/>
      <w:sz w:val="22"/>
      <w:szCs w:val="22"/>
    </w:rPr>
  </w:style>
  <w:style w:type="character" w:customStyle="1" w:styleId="EndNoteCategoryTitleChar">
    <w:name w:val="EndNote Category Title Char"/>
    <w:basedOn w:val="DefaultParagraphFont"/>
    <w:uiPriority w:val="99"/>
    <w:rPr>
      <w:rFonts w:ascii="Times New Roman" w:hAnsi="Times New Roman" w:cs="Times New Roman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 w:line="240" w:lineRule="auto"/>
      <w:jc w:val="left"/>
    </w:pPr>
    <w:rPr>
      <w:color w:val="000000"/>
      <w:lang w:val="en-US"/>
    </w:rPr>
  </w:style>
  <w:style w:type="paragraph" w:customStyle="1" w:styleId="font6">
    <w:name w:val="font6"/>
    <w:basedOn w:val="Normal"/>
    <w:uiPriority w:val="99"/>
    <w:pPr>
      <w:spacing w:before="100" w:beforeAutospacing="1" w:after="100" w:afterAutospacing="1" w:line="240" w:lineRule="auto"/>
      <w:jc w:val="left"/>
    </w:pPr>
    <w:rPr>
      <w:i/>
      <w:iCs/>
      <w:color w:val="000000"/>
      <w:lang w:val="en-US"/>
    </w:rPr>
  </w:style>
  <w:style w:type="paragraph" w:customStyle="1" w:styleId="xl65">
    <w:name w:val="xl65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lang w:val="en-US"/>
    </w:rPr>
  </w:style>
  <w:style w:type="paragraph" w:customStyle="1" w:styleId="xl66">
    <w:name w:val="xl66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67">
    <w:name w:val="xl67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68">
    <w:name w:val="xl68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69">
    <w:name w:val="xl69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lang w:val="en-US"/>
    </w:rPr>
  </w:style>
  <w:style w:type="paragraph" w:customStyle="1" w:styleId="xl70">
    <w:name w:val="xl70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71">
    <w:name w:val="xl71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72">
    <w:name w:val="xl72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i/>
      <w:iCs/>
      <w:lang w:val="en-US"/>
    </w:rPr>
  </w:style>
  <w:style w:type="paragraph" w:customStyle="1" w:styleId="xl73">
    <w:name w:val="xl73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74">
    <w:name w:val="xl74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75">
    <w:name w:val="xl75"/>
    <w:basedOn w:val="Normal"/>
    <w:uiPriority w:val="99"/>
    <w:pPr>
      <w:shd w:val="clear" w:color="000000" w:fill="FFFF00"/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76">
    <w:name w:val="xl76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lang w:val="en-US"/>
    </w:rPr>
  </w:style>
  <w:style w:type="paragraph" w:customStyle="1" w:styleId="xl77">
    <w:name w:val="xl77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lang w:val="en-US"/>
    </w:rPr>
  </w:style>
  <w:style w:type="paragraph" w:customStyle="1" w:styleId="xl78">
    <w:name w:val="xl7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79">
    <w:name w:val="xl79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b/>
      <w:bCs/>
      <w:color w:val="000000"/>
      <w:lang w:val="en-US"/>
    </w:rPr>
  </w:style>
  <w:style w:type="paragraph" w:customStyle="1" w:styleId="xl80">
    <w:name w:val="xl80"/>
    <w:basedOn w:val="Normal"/>
    <w:uiPriority w:val="99"/>
    <w:pP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81">
    <w:name w:val="xl81"/>
    <w:basedOn w:val="Normal"/>
    <w:uiPriority w:val="99"/>
    <w:pP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82">
    <w:name w:val="xl82"/>
    <w:basedOn w:val="Normal"/>
    <w:uiPriority w:val="99"/>
    <w:pPr>
      <w:spacing w:before="100" w:beforeAutospacing="1" w:after="100" w:afterAutospacing="1" w:line="240" w:lineRule="auto"/>
      <w:jc w:val="left"/>
      <w:textAlignment w:val="center"/>
    </w:pPr>
    <w:rPr>
      <w:i/>
      <w:iCs/>
      <w:lang w:val="en-US"/>
    </w:rPr>
  </w:style>
  <w:style w:type="paragraph" w:customStyle="1" w:styleId="xl83">
    <w:name w:val="xl83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color w:val="FF0000"/>
      <w:lang w:val="en-US"/>
    </w:rPr>
  </w:style>
  <w:style w:type="paragraph" w:customStyle="1" w:styleId="xl84">
    <w:name w:val="xl84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85">
    <w:name w:val="xl85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i/>
      <w:iCs/>
      <w:lang w:val="en-US"/>
    </w:rPr>
  </w:style>
  <w:style w:type="paragraph" w:customStyle="1" w:styleId="xl86">
    <w:name w:val="xl86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character" w:customStyle="1" w:styleId="HTMLPreformattedChar">
    <w:name w:val="HTML Preformatted Char"/>
    <w:basedOn w:val="DefaultParagraphFont"/>
    <w:uiPriority w:val="99"/>
    <w:rPr>
      <w:rFonts w:ascii="Courier New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8C6AD2"/>
    <w:rPr>
      <w:rFonts w:ascii="Courier New" w:hAnsi="Courier New" w:cs="Courier New"/>
      <w:sz w:val="20"/>
      <w:szCs w:val="20"/>
      <w:lang w:val="pt-BR"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spacing w:line="360" w:lineRule="auto"/>
    </w:pPr>
    <w:rPr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hAnsi="Times New Roman" w:cs="Times New Roman"/>
      <w:spacing w:val="-10"/>
      <w:kern w:val="28"/>
      <w:sz w:val="56"/>
      <w:szCs w:val="56"/>
    </w:rPr>
  </w:style>
  <w:style w:type="paragraph" w:customStyle="1" w:styleId="font7">
    <w:name w:val="font7"/>
    <w:basedOn w:val="Normal"/>
    <w:uiPriority w:val="99"/>
    <w:pPr>
      <w:spacing w:before="100" w:beforeAutospacing="1" w:after="100" w:afterAutospacing="1" w:line="240" w:lineRule="auto"/>
      <w:jc w:val="left"/>
    </w:pPr>
    <w:rPr>
      <w:i/>
      <w:iCs/>
      <w:color w:val="000000"/>
      <w:lang w:val="en-US"/>
    </w:rPr>
  </w:style>
  <w:style w:type="paragraph" w:customStyle="1" w:styleId="font8">
    <w:name w:val="font8"/>
    <w:basedOn w:val="Normal"/>
    <w:uiPriority w:val="99"/>
    <w:pPr>
      <w:spacing w:before="100" w:beforeAutospacing="1" w:after="100" w:afterAutospacing="1" w:line="240" w:lineRule="auto"/>
      <w:jc w:val="left"/>
    </w:pPr>
    <w:rPr>
      <w:i/>
      <w:iCs/>
      <w:lang w:val="en-US"/>
    </w:rPr>
  </w:style>
  <w:style w:type="paragraph" w:customStyle="1" w:styleId="xl87">
    <w:name w:val="xl87"/>
    <w:basedOn w:val="Normal"/>
    <w:uiPriority w:val="99"/>
    <w:pP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88">
    <w:name w:val="xl88"/>
    <w:basedOn w:val="Normal"/>
    <w:uiPriority w:val="99"/>
    <w:pPr>
      <w:spacing w:before="100" w:beforeAutospacing="1" w:after="100" w:afterAutospacing="1" w:line="240" w:lineRule="auto"/>
      <w:jc w:val="left"/>
    </w:pPr>
    <w:rPr>
      <w:b/>
      <w:bCs/>
      <w:color w:val="FF0000"/>
      <w:lang w:val="en-US"/>
    </w:rPr>
  </w:style>
  <w:style w:type="paragraph" w:customStyle="1" w:styleId="xl89">
    <w:name w:val="xl89"/>
    <w:basedOn w:val="Normal"/>
    <w:uiPriority w:val="99"/>
    <w:pP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90">
    <w:name w:val="xl90"/>
    <w:basedOn w:val="Normal"/>
    <w:uiPriority w:val="99"/>
    <w:pPr>
      <w:spacing w:before="100" w:beforeAutospacing="1" w:after="100" w:afterAutospacing="1" w:line="240" w:lineRule="auto"/>
      <w:jc w:val="left"/>
      <w:textAlignment w:val="center"/>
    </w:pPr>
    <w:rPr>
      <w:color w:val="000000"/>
      <w:lang w:val="en-US"/>
    </w:rPr>
  </w:style>
  <w:style w:type="paragraph" w:customStyle="1" w:styleId="xl91">
    <w:name w:val="xl91"/>
    <w:basedOn w:val="Normal"/>
    <w:uiPriority w:val="99"/>
    <w:pPr>
      <w:spacing w:before="100" w:beforeAutospacing="1" w:after="100" w:afterAutospacing="1" w:line="240" w:lineRule="auto"/>
      <w:jc w:val="left"/>
      <w:textAlignment w:val="center"/>
    </w:pPr>
    <w:rPr>
      <w:lang w:val="en-US"/>
    </w:rPr>
  </w:style>
  <w:style w:type="paragraph" w:customStyle="1" w:styleId="xl92">
    <w:name w:val="xl92"/>
    <w:basedOn w:val="Normal"/>
    <w:uiPriority w:val="99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93">
    <w:name w:val="xl93"/>
    <w:basedOn w:val="Normal"/>
    <w:uiPriority w:val="99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color w:val="000000"/>
      <w:lang w:val="en-US"/>
    </w:rPr>
  </w:style>
  <w:style w:type="paragraph" w:customStyle="1" w:styleId="xl94">
    <w:name w:val="xl94"/>
    <w:basedOn w:val="Normal"/>
    <w:uiPriority w:val="99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95">
    <w:name w:val="xl95"/>
    <w:basedOn w:val="Normal"/>
    <w:uiPriority w:val="99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96">
    <w:name w:val="xl96"/>
    <w:basedOn w:val="Normal"/>
    <w:uiPriority w:val="99"/>
    <w:pPr>
      <w:spacing w:before="100" w:beforeAutospacing="1" w:after="100" w:afterAutospacing="1" w:line="240" w:lineRule="auto"/>
      <w:jc w:val="left"/>
    </w:pPr>
    <w:rPr>
      <w:b/>
      <w:bCs/>
      <w:lang w:val="en-US"/>
    </w:rPr>
  </w:style>
  <w:style w:type="paragraph" w:customStyle="1" w:styleId="xl97">
    <w:name w:val="xl97"/>
    <w:basedOn w:val="Normal"/>
    <w:uiPriority w:val="99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98">
    <w:name w:val="xl98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99">
    <w:name w:val="xl99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100">
    <w:name w:val="xl100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lang w:val="en-US"/>
    </w:rPr>
  </w:style>
  <w:style w:type="paragraph" w:customStyle="1" w:styleId="xl101">
    <w:name w:val="xl101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lang w:val="en-US"/>
    </w:rPr>
  </w:style>
  <w:style w:type="paragraph" w:customStyle="1" w:styleId="xl102">
    <w:name w:val="xl102"/>
    <w:basedOn w:val="Normal"/>
    <w:uiPriority w:val="99"/>
    <w:pPr>
      <w:spacing w:before="100" w:beforeAutospacing="1" w:after="100" w:afterAutospacing="1" w:line="240" w:lineRule="auto"/>
      <w:jc w:val="left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pPr>
      <w:spacing w:after="100" w:line="259" w:lineRule="auto"/>
      <w:ind w:left="660"/>
      <w:jc w:val="left"/>
    </w:pPr>
    <w:rPr>
      <w:rFonts w:ascii="Calibri" w:hAnsi="Calibri" w:cs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99"/>
    <w:pPr>
      <w:spacing w:after="100" w:line="259" w:lineRule="auto"/>
      <w:ind w:left="880"/>
      <w:jc w:val="left"/>
    </w:pPr>
    <w:rPr>
      <w:rFonts w:ascii="Calibri" w:hAnsi="Calibri" w:cs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99"/>
    <w:pPr>
      <w:spacing w:after="100" w:line="259" w:lineRule="auto"/>
      <w:ind w:left="1100"/>
      <w:jc w:val="left"/>
    </w:pPr>
    <w:rPr>
      <w:rFonts w:ascii="Calibri" w:hAnsi="Calibri" w:cs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99"/>
    <w:pPr>
      <w:spacing w:after="100" w:line="259" w:lineRule="auto"/>
      <w:ind w:left="1320"/>
      <w:jc w:val="left"/>
    </w:pPr>
    <w:rPr>
      <w:rFonts w:ascii="Calibri" w:hAnsi="Calibri" w:cs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99"/>
    <w:pPr>
      <w:spacing w:after="100" w:line="259" w:lineRule="auto"/>
      <w:ind w:left="1540"/>
      <w:jc w:val="left"/>
    </w:pPr>
    <w:rPr>
      <w:rFonts w:ascii="Calibri" w:hAnsi="Calibri" w:cs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99"/>
    <w:pPr>
      <w:spacing w:after="100" w:line="259" w:lineRule="auto"/>
      <w:ind w:left="1760"/>
      <w:jc w:val="left"/>
    </w:pPr>
    <w:rPr>
      <w:rFonts w:ascii="Calibri" w:hAnsi="Calibri" w:cs="Calibri"/>
      <w:sz w:val="22"/>
      <w:szCs w:val="22"/>
      <w:lang w:val="en-US"/>
    </w:rPr>
  </w:style>
  <w:style w:type="character" w:styleId="BookTitle">
    <w:name w:val="Book Title"/>
    <w:basedOn w:val="DefaultParagraphFont"/>
    <w:uiPriority w:val="99"/>
    <w:qFormat/>
    <w:rPr>
      <w:rFonts w:ascii="Times New Roman" w:hAnsi="Times New Roman" w:cs="Times New Roman"/>
      <w:b/>
      <w:bCs/>
      <w:i/>
      <w:iCs/>
      <w:spacing w:val="5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addmd1">
    <w:name w:val="addmd1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paragraph" w:customStyle="1" w:styleId="cabea">
    <w:name w:val="cabea"/>
    <w:basedOn w:val="Normal"/>
    <w:uiPriority w:val="99"/>
    <w:pPr>
      <w:spacing w:before="100" w:beforeAutospacing="1" w:after="100" w:afterAutospacing="1" w:line="240" w:lineRule="auto"/>
      <w:jc w:val="left"/>
    </w:pPr>
    <w:rPr>
      <w:lang w:val="en-US"/>
    </w:rPr>
  </w:style>
  <w:style w:type="character" w:customStyle="1" w:styleId="lrzxr">
    <w:name w:val="lrzxr"/>
    <w:basedOn w:val="DefaultParagraphFont"/>
    <w:uiPriority w:val="99"/>
    <w:rPr>
      <w:rFonts w:ascii="Times New Roman" w:hAnsi="Times New Roman" w:cs="Times New Roman"/>
    </w:rPr>
  </w:style>
  <w:style w:type="character" w:customStyle="1" w:styleId="xbe">
    <w:name w:val="_xbe"/>
    <w:basedOn w:val="DefaultParagraphFont"/>
    <w:uiPriority w:val="9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1264</TotalTime>
  <Pages>4</Pages>
  <Words>1039</Words>
  <Characters>5925</Characters>
  <Application>Microsoft Office Outlook</Application>
  <DocSecurity>0</DocSecurity>
  <Lines>0</Lines>
  <Paragraphs>0</Paragraphs>
  <ScaleCrop>false</ScaleCrop>
  <Company>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2019-08-22T12:51:00Z</dcterms:created>
  <dcterms:modified xsi:type="dcterms:W3CDTF">2019-08-22T12:52:00Z</dcterms:modified>
</cp:coreProperties>
</file>